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5DE7" w14:textId="1D9C0A57" w:rsidR="0021443A" w:rsidRPr="0020371E" w:rsidRDefault="00FF2962" w:rsidP="00FF2962">
      <w:pPr>
        <w:spacing w:after="360"/>
        <w:jc w:val="center"/>
        <w:rPr>
          <w:rFonts w:cstheme="minorHAnsi"/>
          <w:b/>
          <w:sz w:val="24"/>
          <w:szCs w:val="24"/>
          <w:lang w:val="sk-SK" w:eastAsia="cs-CZ"/>
        </w:rPr>
      </w:pPr>
      <w:r w:rsidRPr="0020371E">
        <w:rPr>
          <w:rFonts w:cstheme="minorHAnsi"/>
          <w:b/>
          <w:sz w:val="36"/>
          <w:szCs w:val="24"/>
          <w:lang w:val="sk-SK" w:eastAsia="cs-CZ"/>
        </w:rPr>
        <w:t>ŽIADOSŤ O PREDĹŽENIE ZÁRUKY NIBE</w:t>
      </w:r>
      <w:r w:rsidRPr="0020371E">
        <w:rPr>
          <w:rFonts w:cstheme="minorHAnsi"/>
          <w:b/>
          <w:sz w:val="36"/>
          <w:szCs w:val="24"/>
          <w:lang w:val="sk-SK" w:eastAsia="cs-CZ"/>
        </w:rPr>
        <w:br/>
      </w:r>
      <w:r w:rsidR="007510F4" w:rsidRPr="0020371E">
        <w:rPr>
          <w:rFonts w:cstheme="minorHAnsi"/>
          <w:b/>
          <w:color w:val="808080" w:themeColor="background1" w:themeShade="80"/>
          <w:szCs w:val="24"/>
          <w:lang w:val="sk-SK"/>
        </w:rPr>
        <w:br/>
      </w:r>
      <w:r w:rsidRPr="0020371E">
        <w:rPr>
          <w:rFonts w:cstheme="minorHAnsi"/>
          <w:b/>
          <w:color w:val="808080" w:themeColor="background1" w:themeShade="80"/>
          <w:szCs w:val="24"/>
          <w:lang w:val="sk-SK"/>
        </w:rPr>
        <w:t xml:space="preserve">Vyplnený formulár zašlite na </w:t>
      </w:r>
      <w:r w:rsidRPr="0020371E">
        <w:rPr>
          <w:rFonts w:cstheme="minorHAnsi"/>
          <w:b/>
          <w:szCs w:val="24"/>
          <w:lang w:val="sk-SK"/>
        </w:rPr>
        <w:t>servis@nibe.cz</w:t>
      </w:r>
      <w:r w:rsidRPr="0020371E">
        <w:rPr>
          <w:rFonts w:cstheme="minorHAnsi"/>
          <w:b/>
          <w:color w:val="808080" w:themeColor="background1" w:themeShade="80"/>
          <w:szCs w:val="24"/>
          <w:lang w:val="sk-SK"/>
        </w:rPr>
        <w:br/>
      </w:r>
      <w:r w:rsidRPr="0020371E">
        <w:rPr>
          <w:rFonts w:cstheme="minorHAnsi"/>
          <w:b/>
          <w:color w:val="808080" w:themeColor="background1" w:themeShade="80"/>
          <w:szCs w:val="24"/>
          <w:lang w:val="sk-SK"/>
        </w:rPr>
        <w:t>Priložte platný záručný list a potvrdenie o uskutočnenej platbe.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21443A" w:rsidRPr="0020371E" w14:paraId="24C6B988" w14:textId="77777777" w:rsidTr="00B26223">
        <w:trPr>
          <w:trHeight w:hRule="exact" w:val="624"/>
        </w:trPr>
        <w:tc>
          <w:tcPr>
            <w:tcW w:w="1003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1076BFD" w14:textId="60E006B3" w:rsidR="0021443A" w:rsidRPr="0020371E" w:rsidRDefault="00FF2962" w:rsidP="00B26223">
            <w:pPr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b/>
                <w:sz w:val="24"/>
                <w:szCs w:val="24"/>
                <w:lang w:val="sk-SK"/>
              </w:rPr>
              <w:t>KONTAKTNÉ ÚDAJE</w:t>
            </w:r>
          </w:p>
        </w:tc>
      </w:tr>
      <w:tr w:rsidR="0021443A" w:rsidRPr="0020371E" w14:paraId="4C13A711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76C84A1B" w14:textId="2EC02935" w:rsidR="0021443A" w:rsidRPr="0020371E" w:rsidRDefault="00FF2962" w:rsidP="00A764A9">
            <w:pPr>
              <w:jc w:val="right"/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sz w:val="24"/>
                <w:szCs w:val="24"/>
                <w:lang w:val="sk-SK"/>
              </w:rPr>
              <w:t>Meno a priezvisko</w:t>
            </w:r>
          </w:p>
        </w:tc>
        <w:tc>
          <w:tcPr>
            <w:tcW w:w="5812" w:type="dxa"/>
            <w:tcBorders>
              <w:top w:val="nil"/>
              <w:bottom w:val="dotted" w:sz="4" w:space="0" w:color="auto"/>
            </w:tcBorders>
            <w:vAlign w:val="bottom"/>
          </w:tcPr>
          <w:p w14:paraId="7CCFD462" w14:textId="77777777" w:rsidR="0021443A" w:rsidRPr="0020371E" w:rsidRDefault="0021443A" w:rsidP="00046302">
            <w:pPr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21443A" w:rsidRPr="0020371E" w14:paraId="4F6BD60B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28FD0D92" w14:textId="77777777" w:rsidR="0021443A" w:rsidRPr="0020371E" w:rsidRDefault="0021443A" w:rsidP="00A764A9">
            <w:pPr>
              <w:jc w:val="right"/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sz w:val="24"/>
                <w:szCs w:val="24"/>
                <w:lang w:val="sk-SK"/>
              </w:rPr>
              <w:t>E-mail</w:t>
            </w:r>
          </w:p>
        </w:tc>
        <w:tc>
          <w:tcPr>
            <w:tcW w:w="5812" w:type="dxa"/>
            <w:tcBorders>
              <w:top w:val="nil"/>
            </w:tcBorders>
            <w:vAlign w:val="bottom"/>
          </w:tcPr>
          <w:p w14:paraId="0EFE5E14" w14:textId="77777777" w:rsidR="0021443A" w:rsidRPr="0020371E" w:rsidRDefault="0021443A" w:rsidP="00046302">
            <w:pPr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21443A" w:rsidRPr="0020371E" w14:paraId="3A7BA016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76FF4759" w14:textId="5755C39A" w:rsidR="0021443A" w:rsidRPr="0020371E" w:rsidRDefault="00FF2962" w:rsidP="00A764A9">
            <w:pPr>
              <w:jc w:val="right"/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sz w:val="24"/>
                <w:szCs w:val="24"/>
                <w:lang w:val="sk-SK"/>
              </w:rPr>
              <w:t>Telefón</w:t>
            </w:r>
          </w:p>
        </w:tc>
        <w:tc>
          <w:tcPr>
            <w:tcW w:w="5812" w:type="dxa"/>
            <w:vAlign w:val="bottom"/>
          </w:tcPr>
          <w:p w14:paraId="3A611BFE" w14:textId="77777777" w:rsidR="0021443A" w:rsidRPr="0020371E" w:rsidRDefault="0021443A" w:rsidP="00046302">
            <w:pPr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21443A" w:rsidRPr="0020371E" w14:paraId="448CDD71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33B94A67" w14:textId="3079987E" w:rsidR="0021443A" w:rsidRPr="0020371E" w:rsidRDefault="00FF2962" w:rsidP="00A764A9">
            <w:pPr>
              <w:jc w:val="right"/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sz w:val="24"/>
                <w:szCs w:val="24"/>
                <w:lang w:val="sk-SK"/>
              </w:rPr>
              <w:t>Ulica a číslo</w:t>
            </w:r>
          </w:p>
        </w:tc>
        <w:tc>
          <w:tcPr>
            <w:tcW w:w="5812" w:type="dxa"/>
            <w:vAlign w:val="bottom"/>
          </w:tcPr>
          <w:p w14:paraId="66682629" w14:textId="77777777" w:rsidR="0021443A" w:rsidRPr="0020371E" w:rsidRDefault="0021443A" w:rsidP="00046302">
            <w:pPr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21443A" w:rsidRPr="0020371E" w14:paraId="1B4DF87E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6B181D20" w14:textId="77777777" w:rsidR="0021443A" w:rsidRPr="0020371E" w:rsidRDefault="0021443A" w:rsidP="00A764A9">
            <w:pPr>
              <w:jc w:val="right"/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sz w:val="24"/>
                <w:szCs w:val="24"/>
                <w:lang w:val="sk-SK"/>
              </w:rPr>
              <w:t>Obec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bottom"/>
          </w:tcPr>
          <w:p w14:paraId="1722561B" w14:textId="77777777" w:rsidR="0021443A" w:rsidRPr="0020371E" w:rsidRDefault="0021443A" w:rsidP="00046302">
            <w:pPr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21443A" w:rsidRPr="0020371E" w14:paraId="28AB290D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1942B379" w14:textId="77777777" w:rsidR="0021443A" w:rsidRPr="0020371E" w:rsidRDefault="0021443A" w:rsidP="00A764A9">
            <w:pPr>
              <w:jc w:val="right"/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sz w:val="24"/>
                <w:szCs w:val="24"/>
                <w:lang w:val="sk-SK"/>
              </w:rPr>
              <w:t>PSČ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EBD730" w14:textId="77777777" w:rsidR="0021443A" w:rsidRPr="0020371E" w:rsidRDefault="0021443A" w:rsidP="00046302">
            <w:pPr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B26223" w:rsidRPr="0020371E" w14:paraId="31F90A7E" w14:textId="77777777" w:rsidTr="00B26223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49529EAE" w14:textId="77777777" w:rsidR="00B26223" w:rsidRPr="0020371E" w:rsidRDefault="00B26223" w:rsidP="00A764A9">
            <w:pPr>
              <w:jc w:val="right"/>
              <w:rPr>
                <w:rFonts w:cstheme="minorHAnsi"/>
                <w:sz w:val="24"/>
                <w:szCs w:val="24"/>
                <w:lang w:val="sk-SK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nil"/>
            </w:tcBorders>
          </w:tcPr>
          <w:p w14:paraId="019E5394" w14:textId="77777777" w:rsidR="00B26223" w:rsidRPr="0020371E" w:rsidRDefault="00B26223" w:rsidP="004C06A4">
            <w:pPr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21443A" w:rsidRPr="0020371E" w14:paraId="35F43FC7" w14:textId="77777777" w:rsidTr="00B26223">
        <w:trPr>
          <w:trHeight w:hRule="exact" w:val="624"/>
        </w:trPr>
        <w:tc>
          <w:tcPr>
            <w:tcW w:w="1003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A144051" w14:textId="52A87998" w:rsidR="0021443A" w:rsidRPr="0020371E" w:rsidRDefault="00FF2962" w:rsidP="00B26223">
            <w:pPr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b/>
                <w:sz w:val="24"/>
                <w:szCs w:val="24"/>
                <w:lang w:val="sk-SK"/>
              </w:rPr>
              <w:t>ÚDAJE O INŚTALOVANOM TEPELNOM ČERPADLE</w:t>
            </w:r>
          </w:p>
        </w:tc>
      </w:tr>
      <w:tr w:rsidR="0021443A" w:rsidRPr="0020371E" w14:paraId="487B41BE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763F7714" w14:textId="0BBB499C" w:rsidR="0021443A" w:rsidRPr="0020371E" w:rsidRDefault="00FF2962" w:rsidP="00A764A9">
            <w:pPr>
              <w:jc w:val="right"/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sz w:val="24"/>
                <w:szCs w:val="24"/>
                <w:lang w:val="sk-SK"/>
              </w:rPr>
              <w:t xml:space="preserve">Výrobné </w:t>
            </w:r>
            <w:r w:rsidR="0021443A" w:rsidRPr="0020371E">
              <w:rPr>
                <w:rFonts w:cstheme="minorHAnsi"/>
                <w:sz w:val="24"/>
                <w:szCs w:val="24"/>
                <w:lang w:val="sk-SK"/>
              </w:rPr>
              <w:t>číslo</w:t>
            </w:r>
          </w:p>
        </w:tc>
        <w:tc>
          <w:tcPr>
            <w:tcW w:w="5812" w:type="dxa"/>
            <w:tcBorders>
              <w:top w:val="nil"/>
              <w:bottom w:val="nil"/>
            </w:tcBorders>
            <w:vAlign w:val="bottom"/>
          </w:tcPr>
          <w:p w14:paraId="7BC82689" w14:textId="77777777" w:rsidR="0021443A" w:rsidRPr="0020371E" w:rsidRDefault="0021443A" w:rsidP="00046302">
            <w:pPr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21443A" w:rsidRPr="0020371E" w14:paraId="17C5449C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3B95E61F" w14:textId="5F57D030" w:rsidR="0021443A" w:rsidRPr="0020371E" w:rsidRDefault="00FF2962" w:rsidP="00A764A9">
            <w:pPr>
              <w:jc w:val="right"/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sz w:val="24"/>
                <w:szCs w:val="24"/>
                <w:lang w:val="sk-SK"/>
              </w:rPr>
              <w:t>Údaje o tepelnom čerpadle zo štítku</w:t>
            </w:r>
            <w:r w:rsidRPr="0020371E">
              <w:rPr>
                <w:rFonts w:cstheme="minorHAnsi"/>
                <w:sz w:val="24"/>
                <w:szCs w:val="24"/>
                <w:lang w:val="sk-SK"/>
              </w:rPr>
              <w:tab/>
            </w:r>
          </w:p>
        </w:tc>
        <w:tc>
          <w:tcPr>
            <w:tcW w:w="5812" w:type="dxa"/>
            <w:vAlign w:val="bottom"/>
          </w:tcPr>
          <w:p w14:paraId="00AA13C6" w14:textId="77777777" w:rsidR="0021443A" w:rsidRPr="0020371E" w:rsidRDefault="0021443A" w:rsidP="00046302">
            <w:pPr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21443A" w:rsidRPr="0020371E" w14:paraId="065292EB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05E5D890" w14:textId="37969D20" w:rsidR="0021443A" w:rsidRPr="0020371E" w:rsidRDefault="0021443A" w:rsidP="00A764A9">
            <w:pPr>
              <w:jc w:val="right"/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sz w:val="24"/>
                <w:szCs w:val="24"/>
                <w:lang w:val="sk-SK"/>
              </w:rPr>
              <w:t xml:space="preserve">Údaje o </w:t>
            </w:r>
            <w:r w:rsidR="00FF2962" w:rsidRPr="0020371E">
              <w:rPr>
                <w:rFonts w:cstheme="minorHAnsi"/>
                <w:sz w:val="24"/>
                <w:szCs w:val="24"/>
                <w:lang w:val="sk-SK"/>
              </w:rPr>
              <w:t>inštalácii</w:t>
            </w:r>
          </w:p>
        </w:tc>
        <w:tc>
          <w:tcPr>
            <w:tcW w:w="5812" w:type="dxa"/>
            <w:vAlign w:val="bottom"/>
          </w:tcPr>
          <w:p w14:paraId="5DB1BAA7" w14:textId="77777777" w:rsidR="0021443A" w:rsidRPr="0020371E" w:rsidRDefault="0021443A" w:rsidP="00046302">
            <w:pPr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21443A" w:rsidRPr="0020371E" w14:paraId="73AF52E3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28DAEEEE" w14:textId="7D347361" w:rsidR="0021443A" w:rsidRPr="0020371E" w:rsidRDefault="00FF2962" w:rsidP="00A764A9">
            <w:pPr>
              <w:jc w:val="right"/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sz w:val="24"/>
                <w:szCs w:val="24"/>
                <w:lang w:val="sk-SK"/>
              </w:rPr>
              <w:t>Presný názov inštalačnej firmy</w:t>
            </w:r>
          </w:p>
        </w:tc>
        <w:tc>
          <w:tcPr>
            <w:tcW w:w="5812" w:type="dxa"/>
            <w:vAlign w:val="bottom"/>
          </w:tcPr>
          <w:p w14:paraId="720CE4B8" w14:textId="77777777" w:rsidR="0021443A" w:rsidRPr="0020371E" w:rsidRDefault="0021443A" w:rsidP="00046302">
            <w:pPr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21443A" w:rsidRPr="0020371E" w14:paraId="055F0BF2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280BCBF9" w14:textId="73BBFB61" w:rsidR="0021443A" w:rsidRPr="0020371E" w:rsidRDefault="00FF2962" w:rsidP="00A764A9">
            <w:pPr>
              <w:jc w:val="right"/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sz w:val="24"/>
                <w:szCs w:val="24"/>
                <w:lang w:val="sk-SK"/>
              </w:rPr>
              <w:t>Presná adresa inštalačnej firmy</w:t>
            </w:r>
          </w:p>
        </w:tc>
        <w:tc>
          <w:tcPr>
            <w:tcW w:w="5812" w:type="dxa"/>
            <w:vAlign w:val="bottom"/>
          </w:tcPr>
          <w:p w14:paraId="679CCC86" w14:textId="77777777" w:rsidR="0021443A" w:rsidRPr="0020371E" w:rsidRDefault="0021443A" w:rsidP="00046302">
            <w:pPr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21443A" w:rsidRPr="0020371E" w14:paraId="57894C0D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2A59FF88" w14:textId="7808F01C" w:rsidR="0021443A" w:rsidRPr="0020371E" w:rsidRDefault="00FF2962" w:rsidP="00A764A9">
            <w:pPr>
              <w:jc w:val="right"/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sz w:val="24"/>
                <w:szCs w:val="24"/>
                <w:lang w:val="sk-SK"/>
              </w:rPr>
              <w:t>Meno technika inštalácie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bottom"/>
          </w:tcPr>
          <w:p w14:paraId="59ACDC39" w14:textId="77777777" w:rsidR="0021443A" w:rsidRPr="0020371E" w:rsidRDefault="0021443A" w:rsidP="00046302">
            <w:pPr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21443A" w:rsidRPr="0020371E" w14:paraId="004A622C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4937644A" w14:textId="2EDF60B5" w:rsidR="0021443A" w:rsidRPr="0020371E" w:rsidRDefault="00FF2962" w:rsidP="00A764A9">
            <w:pPr>
              <w:jc w:val="right"/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sz w:val="24"/>
                <w:szCs w:val="24"/>
                <w:lang w:val="sk-SK"/>
              </w:rPr>
              <w:t>Dátum uvedenia do prevádzky</w:t>
            </w:r>
            <w:r w:rsidRPr="0020371E">
              <w:rPr>
                <w:rFonts w:cstheme="minorHAnsi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0F555A" w14:textId="77777777" w:rsidR="0021443A" w:rsidRPr="0020371E" w:rsidRDefault="0021443A" w:rsidP="00046302">
            <w:pPr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B26223" w:rsidRPr="0020371E" w14:paraId="598CAB09" w14:textId="77777777" w:rsidTr="00B26223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40A4EADB" w14:textId="77777777" w:rsidR="00B26223" w:rsidRPr="0020371E" w:rsidRDefault="00B26223" w:rsidP="00A764A9">
            <w:pPr>
              <w:jc w:val="right"/>
              <w:rPr>
                <w:rFonts w:cstheme="minorHAnsi"/>
                <w:sz w:val="24"/>
                <w:szCs w:val="24"/>
                <w:lang w:val="sk-SK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nil"/>
            </w:tcBorders>
          </w:tcPr>
          <w:p w14:paraId="11D2A83B" w14:textId="77777777" w:rsidR="00B26223" w:rsidRPr="0020371E" w:rsidRDefault="00B26223" w:rsidP="004C06A4">
            <w:pPr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21443A" w:rsidRPr="0020371E" w14:paraId="4B121B9C" w14:textId="77777777" w:rsidTr="00B26223">
        <w:trPr>
          <w:trHeight w:hRule="exact" w:val="624"/>
        </w:trPr>
        <w:tc>
          <w:tcPr>
            <w:tcW w:w="1003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48A5CAD" w14:textId="66A2521C" w:rsidR="0021443A" w:rsidRPr="0020371E" w:rsidRDefault="00FF2962" w:rsidP="00B26223">
            <w:pPr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b/>
                <w:sz w:val="24"/>
                <w:szCs w:val="24"/>
                <w:lang w:val="sk-SK"/>
              </w:rPr>
              <w:t>ÚDAJE O SCHVÁLENÍ INŠTALÁCIE AUTORIZOVANÝM TECHNIKOM NIBE</w:t>
            </w:r>
          </w:p>
        </w:tc>
      </w:tr>
      <w:tr w:rsidR="0021443A" w:rsidRPr="0020371E" w14:paraId="14613A97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10BA0372" w14:textId="52C9AC40" w:rsidR="0021443A" w:rsidRPr="0020371E" w:rsidRDefault="00FF2962" w:rsidP="00A764A9">
            <w:pPr>
              <w:jc w:val="right"/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sz w:val="24"/>
                <w:szCs w:val="24"/>
                <w:lang w:val="sk-SK"/>
              </w:rPr>
              <w:t>Meno</w:t>
            </w:r>
            <w:r w:rsidR="0021443A" w:rsidRPr="0020371E">
              <w:rPr>
                <w:rFonts w:cstheme="minorHAnsi"/>
                <w:sz w:val="24"/>
                <w:szCs w:val="24"/>
                <w:lang w:val="sk-SK"/>
              </w:rPr>
              <w:t xml:space="preserve"> autorizovaného technika</w:t>
            </w:r>
          </w:p>
        </w:tc>
        <w:tc>
          <w:tcPr>
            <w:tcW w:w="5812" w:type="dxa"/>
            <w:tcBorders>
              <w:top w:val="nil"/>
              <w:bottom w:val="dotted" w:sz="4" w:space="0" w:color="auto"/>
            </w:tcBorders>
            <w:vAlign w:val="bottom"/>
          </w:tcPr>
          <w:p w14:paraId="4B22E2BD" w14:textId="77777777" w:rsidR="0021443A" w:rsidRPr="0020371E" w:rsidRDefault="0021443A" w:rsidP="00046302">
            <w:pPr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21443A" w:rsidRPr="0020371E" w14:paraId="4A41CC03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711162BB" w14:textId="508AAABC" w:rsidR="0021443A" w:rsidRPr="0020371E" w:rsidRDefault="00FF2962" w:rsidP="00A764A9">
            <w:pPr>
              <w:jc w:val="right"/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sz w:val="24"/>
                <w:szCs w:val="24"/>
                <w:lang w:val="sk-SK"/>
              </w:rPr>
              <w:t>Dátum schválenia inštalácie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05A2C2" w14:textId="77777777" w:rsidR="0021443A" w:rsidRPr="0020371E" w:rsidRDefault="0021443A" w:rsidP="00046302">
            <w:pPr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</w:tbl>
    <w:p w14:paraId="593C5945" w14:textId="77777777" w:rsidR="0021443A" w:rsidRPr="0020371E" w:rsidRDefault="0021443A" w:rsidP="0021443A">
      <w:pPr>
        <w:rPr>
          <w:rFonts w:cstheme="minorHAnsi"/>
          <w:sz w:val="24"/>
          <w:szCs w:val="24"/>
          <w:lang w:val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B26223" w:rsidRPr="0020371E" w14:paraId="3931BDDF" w14:textId="77777777" w:rsidTr="00B26223">
        <w:trPr>
          <w:trHeight w:hRule="exact" w:val="624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7B397F29" w14:textId="5A4AE7EC" w:rsidR="00B26223" w:rsidRPr="0020371E" w:rsidRDefault="00FF2962" w:rsidP="00B26223">
            <w:pPr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b/>
                <w:sz w:val="24"/>
                <w:szCs w:val="24"/>
                <w:lang w:val="sk-SK"/>
              </w:rPr>
              <w:t>PREDĹŽENIE ZÁRUKY</w:t>
            </w:r>
            <w:r w:rsidRPr="0020371E">
              <w:rPr>
                <w:rFonts w:cstheme="minorHAnsi"/>
                <w:b/>
                <w:sz w:val="24"/>
                <w:szCs w:val="24"/>
                <w:lang w:val="sk-SK"/>
              </w:rPr>
              <w:tab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7D03297" w14:textId="77777777" w:rsidR="00B26223" w:rsidRPr="0020371E" w:rsidRDefault="00B26223" w:rsidP="00A764A9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B26223" w:rsidRPr="0020371E" w14:paraId="27AFC735" w14:textId="77777777" w:rsidTr="00B26223">
        <w:tc>
          <w:tcPr>
            <w:tcW w:w="7621" w:type="dxa"/>
          </w:tcPr>
          <w:p w14:paraId="444DE6E2" w14:textId="77777777" w:rsidR="00B26223" w:rsidRPr="0020371E" w:rsidRDefault="00B26223" w:rsidP="00A764A9">
            <w:pPr>
              <w:rPr>
                <w:rFonts w:cstheme="minorHAnsi"/>
                <w:b/>
                <w:sz w:val="24"/>
                <w:szCs w:val="24"/>
                <w:lang w:val="sk-SK"/>
              </w:rPr>
            </w:pPr>
          </w:p>
        </w:tc>
        <w:tc>
          <w:tcPr>
            <w:tcW w:w="2410" w:type="dxa"/>
          </w:tcPr>
          <w:p w14:paraId="7B9F41E4" w14:textId="77777777" w:rsidR="00B26223" w:rsidRPr="0020371E" w:rsidRDefault="00B26223" w:rsidP="00A764A9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</w:p>
        </w:tc>
      </w:tr>
      <w:tr w:rsidR="00A764A9" w:rsidRPr="0020371E" w14:paraId="130C0450" w14:textId="77777777" w:rsidTr="00B26223">
        <w:tc>
          <w:tcPr>
            <w:tcW w:w="7621" w:type="dxa"/>
          </w:tcPr>
          <w:p w14:paraId="1D7A0E01" w14:textId="6492B74D" w:rsidR="00A764A9" w:rsidRPr="0020371E" w:rsidRDefault="00FF2962" w:rsidP="00A764A9">
            <w:pPr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b/>
                <w:sz w:val="24"/>
                <w:szCs w:val="24"/>
                <w:lang w:val="sk-SK"/>
              </w:rPr>
              <w:t>Predĺžená kompletná záruka na 5 rokov na celé tepelné čerpadlo</w:t>
            </w:r>
            <w:r w:rsidR="00A764A9" w:rsidRPr="0020371E">
              <w:rPr>
                <w:rFonts w:cstheme="minorHAnsi"/>
                <w:b/>
                <w:sz w:val="24"/>
                <w:szCs w:val="24"/>
                <w:lang w:val="sk-SK"/>
              </w:rPr>
              <w:t xml:space="preserve"> </w:t>
            </w:r>
            <w:r w:rsidR="00A764A9" w:rsidRPr="0020371E">
              <w:rPr>
                <w:rFonts w:cstheme="minorHAnsi"/>
                <w:b/>
                <w:sz w:val="24"/>
                <w:szCs w:val="24"/>
                <w:lang w:val="sk-SK"/>
              </w:rPr>
              <w:br/>
            </w:r>
            <w:r w:rsidR="00A764A9" w:rsidRPr="0020371E">
              <w:rPr>
                <w:rFonts w:cstheme="minorHAnsi"/>
                <w:sz w:val="24"/>
                <w:szCs w:val="24"/>
                <w:lang w:val="sk-SK"/>
              </w:rPr>
              <w:t>(</w:t>
            </w:r>
            <w:r w:rsidRPr="0020371E">
              <w:rPr>
                <w:rFonts w:cstheme="minorHAnsi"/>
                <w:sz w:val="24"/>
                <w:szCs w:val="24"/>
                <w:lang w:val="sk-SK"/>
              </w:rPr>
              <w:t>nehodiace sa škrtnite</w:t>
            </w:r>
            <w:r w:rsidR="00A764A9" w:rsidRPr="0020371E">
              <w:rPr>
                <w:rFonts w:cstheme="minorHAnsi"/>
                <w:sz w:val="24"/>
                <w:szCs w:val="24"/>
                <w:lang w:val="sk-SK"/>
              </w:rPr>
              <w:t>)</w:t>
            </w:r>
            <w:r w:rsidR="00A764A9" w:rsidRPr="0020371E">
              <w:rPr>
                <w:rFonts w:cstheme="minorHAnsi"/>
                <w:sz w:val="24"/>
                <w:szCs w:val="24"/>
                <w:lang w:val="sk-SK"/>
              </w:rPr>
              <w:br/>
            </w:r>
          </w:p>
          <w:p w14:paraId="6E77F65B" w14:textId="77777777" w:rsidR="00A764A9" w:rsidRPr="0020371E" w:rsidRDefault="00A764A9" w:rsidP="0021443A">
            <w:pPr>
              <w:rPr>
                <w:rFonts w:cstheme="minorHAnsi"/>
                <w:b/>
                <w:sz w:val="24"/>
                <w:szCs w:val="24"/>
                <w:lang w:val="sk-SK"/>
              </w:rPr>
            </w:pPr>
          </w:p>
        </w:tc>
        <w:tc>
          <w:tcPr>
            <w:tcW w:w="2410" w:type="dxa"/>
          </w:tcPr>
          <w:p w14:paraId="0B32F188" w14:textId="0A4FD3F2" w:rsidR="00A764A9" w:rsidRPr="0020371E" w:rsidRDefault="00FF2962" w:rsidP="00A764A9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sz w:val="24"/>
                <w:szCs w:val="24"/>
                <w:lang w:val="sk-SK"/>
              </w:rPr>
              <w:t xml:space="preserve">ÁNO      </w:t>
            </w:r>
            <w:r w:rsidR="00A764A9" w:rsidRPr="0020371E">
              <w:rPr>
                <w:rFonts w:cstheme="minorHAnsi"/>
                <w:sz w:val="24"/>
                <w:szCs w:val="24"/>
                <w:lang w:val="sk-SK"/>
              </w:rPr>
              <w:t>NE</w:t>
            </w:r>
          </w:p>
          <w:p w14:paraId="3C68943F" w14:textId="77777777" w:rsidR="00A764A9" w:rsidRPr="0020371E" w:rsidRDefault="00A764A9" w:rsidP="00A764A9">
            <w:pPr>
              <w:jc w:val="center"/>
              <w:rPr>
                <w:rFonts w:cstheme="minorHAnsi"/>
                <w:b/>
                <w:sz w:val="24"/>
                <w:szCs w:val="24"/>
                <w:lang w:val="sk-SK"/>
              </w:rPr>
            </w:pPr>
          </w:p>
        </w:tc>
      </w:tr>
      <w:tr w:rsidR="00A764A9" w:rsidRPr="0020371E" w14:paraId="473EBB13" w14:textId="77777777" w:rsidTr="00B26223">
        <w:tc>
          <w:tcPr>
            <w:tcW w:w="7621" w:type="dxa"/>
          </w:tcPr>
          <w:p w14:paraId="4F0E3938" w14:textId="5B897AAC" w:rsidR="00A764A9" w:rsidRPr="00A3041F" w:rsidRDefault="00FF2962" w:rsidP="00A764A9">
            <w:pPr>
              <w:rPr>
                <w:rStyle w:val="c8430"/>
                <w:rFonts w:cstheme="minorHAnsi"/>
                <w:sz w:val="10"/>
                <w:szCs w:val="10"/>
                <w:lang w:val="sk-SK"/>
              </w:rPr>
            </w:pPr>
            <w:r w:rsidRPr="0020371E">
              <w:rPr>
                <w:rStyle w:val="Normln1"/>
                <w:rFonts w:cstheme="minorHAnsi"/>
                <w:b/>
                <w:sz w:val="24"/>
                <w:szCs w:val="24"/>
                <w:lang w:val="sk-SK"/>
              </w:rPr>
              <w:t>Predĺžená kompletná záruka na 10 rokov na kompresor tepelného čerpadla</w:t>
            </w:r>
            <w:r w:rsidR="00A764A9" w:rsidRPr="0020371E">
              <w:rPr>
                <w:rStyle w:val="c8430"/>
                <w:rFonts w:cstheme="minorHAnsi"/>
                <w:sz w:val="24"/>
                <w:szCs w:val="24"/>
                <w:lang w:val="sk-SK"/>
              </w:rPr>
              <w:br/>
              <w:t>(</w:t>
            </w:r>
            <w:r w:rsidRPr="0020371E">
              <w:rPr>
                <w:rStyle w:val="c8430"/>
                <w:rFonts w:cstheme="minorHAnsi"/>
                <w:sz w:val="24"/>
                <w:szCs w:val="24"/>
                <w:lang w:val="sk-SK"/>
              </w:rPr>
              <w:t>nehodiace sa škrtnite</w:t>
            </w:r>
            <w:r w:rsidR="00A764A9" w:rsidRPr="0020371E">
              <w:rPr>
                <w:rStyle w:val="c8430"/>
                <w:rFonts w:cstheme="minorHAnsi"/>
                <w:sz w:val="24"/>
                <w:szCs w:val="24"/>
                <w:lang w:val="sk-SK"/>
              </w:rPr>
              <w:t>)</w:t>
            </w:r>
            <w:r w:rsidR="00A3041F">
              <w:rPr>
                <w:rStyle w:val="c8430"/>
                <w:rFonts w:cstheme="minorHAnsi"/>
                <w:sz w:val="24"/>
                <w:szCs w:val="24"/>
                <w:lang w:val="sk-SK"/>
              </w:rPr>
              <w:br/>
            </w:r>
            <w:r w:rsidR="00A3041F">
              <w:rPr>
                <w:rStyle w:val="c8430"/>
                <w:lang w:val="sk-SK"/>
              </w:rPr>
              <w:br/>
            </w:r>
          </w:p>
          <w:p w14:paraId="6FB5F01C" w14:textId="77777777" w:rsidR="00A764A9" w:rsidRPr="0020371E" w:rsidRDefault="00A764A9" w:rsidP="0050234D">
            <w:pPr>
              <w:rPr>
                <w:rFonts w:cstheme="minorHAnsi"/>
                <w:b/>
                <w:sz w:val="24"/>
                <w:szCs w:val="24"/>
                <w:lang w:val="sk-SK"/>
              </w:rPr>
            </w:pPr>
          </w:p>
        </w:tc>
        <w:tc>
          <w:tcPr>
            <w:tcW w:w="2410" w:type="dxa"/>
          </w:tcPr>
          <w:p w14:paraId="31C9490D" w14:textId="6BBFC36E" w:rsidR="00A764A9" w:rsidRPr="0020371E" w:rsidRDefault="00FF2962" w:rsidP="00A764A9">
            <w:pPr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20371E">
              <w:rPr>
                <w:rFonts w:cstheme="minorHAnsi"/>
                <w:sz w:val="24"/>
                <w:szCs w:val="24"/>
                <w:lang w:val="sk-SK"/>
              </w:rPr>
              <w:t xml:space="preserve">ÁNO      </w:t>
            </w:r>
            <w:r w:rsidR="00A764A9" w:rsidRPr="0020371E">
              <w:rPr>
                <w:rFonts w:cstheme="minorHAnsi"/>
                <w:sz w:val="24"/>
                <w:szCs w:val="24"/>
                <w:lang w:val="sk-SK"/>
              </w:rPr>
              <w:t>NE</w:t>
            </w:r>
          </w:p>
          <w:p w14:paraId="12043A56" w14:textId="77777777" w:rsidR="00A764A9" w:rsidRPr="0020371E" w:rsidRDefault="00A764A9" w:rsidP="00A764A9">
            <w:pPr>
              <w:jc w:val="center"/>
              <w:rPr>
                <w:rFonts w:cstheme="minorHAnsi"/>
                <w:b/>
                <w:sz w:val="24"/>
                <w:szCs w:val="24"/>
                <w:lang w:val="sk-SK"/>
              </w:rPr>
            </w:pPr>
          </w:p>
        </w:tc>
      </w:tr>
    </w:tbl>
    <w:p w14:paraId="0B42348F" w14:textId="3BF3261A" w:rsidR="00A764A9" w:rsidRPr="0020371E" w:rsidRDefault="00B26223" w:rsidP="0021443A">
      <w:pPr>
        <w:jc w:val="center"/>
        <w:rPr>
          <w:rFonts w:cstheme="minorHAnsi"/>
          <w:b/>
          <w:color w:val="808080" w:themeColor="background1" w:themeShade="80"/>
          <w:szCs w:val="24"/>
          <w:lang w:val="sk-SK"/>
        </w:rPr>
      </w:pPr>
      <w:r w:rsidRPr="0020371E">
        <w:rPr>
          <w:rFonts w:cstheme="minorHAnsi"/>
          <w:b/>
          <w:color w:val="808080" w:themeColor="background1" w:themeShade="80"/>
          <w:szCs w:val="24"/>
          <w:lang w:val="sk-SK"/>
        </w:rPr>
        <w:br/>
      </w:r>
      <w:r w:rsidR="00A764A9" w:rsidRPr="0020371E">
        <w:rPr>
          <w:noProof/>
          <w:lang w:val="sk-SK" w:eastAsia="cs-CZ"/>
        </w:rPr>
        <w:drawing>
          <wp:inline distT="0" distB="0" distL="0" distR="0" wp14:anchorId="05E708E0" wp14:editId="0B4C3253">
            <wp:extent cx="843148" cy="2509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968" cy="25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64A9" w:rsidRPr="0020371E" w:rsidSect="008A4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F43C" w14:textId="77777777" w:rsidR="00526594" w:rsidRDefault="00526594" w:rsidP="0021443A">
      <w:pPr>
        <w:spacing w:after="0" w:line="240" w:lineRule="auto"/>
      </w:pPr>
      <w:r>
        <w:separator/>
      </w:r>
    </w:p>
  </w:endnote>
  <w:endnote w:type="continuationSeparator" w:id="0">
    <w:p w14:paraId="28BB9D13" w14:textId="77777777" w:rsidR="00526594" w:rsidRDefault="00526594" w:rsidP="0021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77C1" w14:textId="77777777" w:rsidR="00526594" w:rsidRDefault="00526594" w:rsidP="0021443A">
      <w:pPr>
        <w:spacing w:after="0" w:line="240" w:lineRule="auto"/>
      </w:pPr>
      <w:r>
        <w:separator/>
      </w:r>
    </w:p>
  </w:footnote>
  <w:footnote w:type="continuationSeparator" w:id="0">
    <w:p w14:paraId="1596271E" w14:textId="77777777" w:rsidR="00526594" w:rsidRDefault="00526594" w:rsidP="00214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6A4"/>
    <w:rsid w:val="00046302"/>
    <w:rsid w:val="0020371E"/>
    <w:rsid w:val="0021443A"/>
    <w:rsid w:val="004C06A4"/>
    <w:rsid w:val="00526594"/>
    <w:rsid w:val="007510F4"/>
    <w:rsid w:val="008A48A1"/>
    <w:rsid w:val="00A3041F"/>
    <w:rsid w:val="00A524FF"/>
    <w:rsid w:val="00A764A9"/>
    <w:rsid w:val="00B26223"/>
    <w:rsid w:val="00B70D6F"/>
    <w:rsid w:val="00DA7EAF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4D06"/>
  <w15:docId w15:val="{2F2FD6AD-9EE5-4044-8BAF-B7834000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14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44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21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1">
    <w:name w:val="Normální1"/>
    <w:basedOn w:val="Standardnpsmoodstavce"/>
    <w:rsid w:val="0021443A"/>
  </w:style>
  <w:style w:type="character" w:customStyle="1" w:styleId="c8430">
    <w:name w:val="c8430"/>
    <w:basedOn w:val="Standardnpsmoodstavce"/>
    <w:rsid w:val="0021443A"/>
  </w:style>
  <w:style w:type="character" w:customStyle="1" w:styleId="sv-visuallyhidden">
    <w:name w:val="sv-visuallyhidden"/>
    <w:basedOn w:val="Standardnpsmoodstavce"/>
    <w:rsid w:val="0021443A"/>
  </w:style>
  <w:style w:type="character" w:styleId="Hypertextovodkaz">
    <w:name w:val="Hyperlink"/>
    <w:basedOn w:val="Standardnpsmoodstavce"/>
    <w:uiPriority w:val="99"/>
    <w:unhideWhenUsed/>
    <w:rsid w:val="0021443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43A"/>
  </w:style>
  <w:style w:type="paragraph" w:styleId="Zpat">
    <w:name w:val="footer"/>
    <w:basedOn w:val="Normln"/>
    <w:link w:val="ZpatChar"/>
    <w:uiPriority w:val="99"/>
    <w:unhideWhenUsed/>
    <w:rsid w:val="0021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43A"/>
  </w:style>
  <w:style w:type="paragraph" w:styleId="Textbubliny">
    <w:name w:val="Balloon Text"/>
    <w:basedOn w:val="Normln"/>
    <w:link w:val="TextbublinyChar"/>
    <w:uiPriority w:val="99"/>
    <w:semiHidden/>
    <w:unhideWhenUsed/>
    <w:rsid w:val="00A7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4A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B70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2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Vladimír Souček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Souček</dc:creator>
  <cp:lastModifiedBy>I.N.GLOBAL</cp:lastModifiedBy>
  <cp:revision>9</cp:revision>
  <dcterms:created xsi:type="dcterms:W3CDTF">2021-06-25T07:59:00Z</dcterms:created>
  <dcterms:modified xsi:type="dcterms:W3CDTF">2023-06-19T07:39:00Z</dcterms:modified>
</cp:coreProperties>
</file>